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C25095" w:rsidP="0086787D">
            <w:pPr>
              <w:jc w:val="center"/>
              <w:rPr>
                <w:rFonts w:ascii="Times New Roman" w:hAnsi="Times New Roman" w:cs="Times New Roman"/>
                <w:b/>
                <w:sz w:val="24"/>
                <w:szCs w:val="24"/>
              </w:rPr>
            </w:pPr>
            <w:r>
              <w:rPr>
                <w:rFonts w:ascii="Times New Roman" w:hAnsi="Times New Roman" w:cs="Times New Roman"/>
                <w:b/>
                <w:sz w:val="24"/>
                <w:szCs w:val="24"/>
              </w:rPr>
              <w:t>Isısu</w:t>
            </w:r>
            <w:r w:rsidR="006F0023">
              <w:rPr>
                <w:rFonts w:ascii="Times New Roman" w:hAnsi="Times New Roman" w:cs="Times New Roman"/>
                <w:b/>
                <w:sz w:val="24"/>
                <w:szCs w:val="24"/>
              </w:rPr>
              <w:t xml:space="preserve"> İşletme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235" w:type="dxa"/>
        <w:tblInd w:w="108" w:type="dxa"/>
        <w:tblLayout w:type="fixed"/>
        <w:tblLook w:val="04A0" w:firstRow="1" w:lastRow="0" w:firstColumn="1" w:lastColumn="0" w:noHBand="0" w:noVBand="1"/>
      </w:tblPr>
      <w:tblGrid>
        <w:gridCol w:w="3544"/>
        <w:gridCol w:w="1559"/>
        <w:gridCol w:w="5132"/>
      </w:tblGrid>
      <w:tr w:rsidR="00750CD0" w:rsidRPr="00C802EA" w:rsidTr="006853AF">
        <w:tc>
          <w:tcPr>
            <w:tcW w:w="10235"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6853AF">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132" w:type="dxa"/>
            <w:vAlign w:val="center"/>
          </w:tcPr>
          <w:p w:rsidR="006F0023" w:rsidRPr="006F0023" w:rsidRDefault="00C25095" w:rsidP="006F0023">
            <w:pPr>
              <w:rPr>
                <w:rFonts w:ascii="Times New Roman" w:hAnsi="Times New Roman" w:cs="Times New Roman"/>
                <w:sz w:val="24"/>
                <w:szCs w:val="24"/>
              </w:rPr>
            </w:pPr>
            <w:r>
              <w:rPr>
                <w:rFonts w:ascii="Times New Roman" w:hAnsi="Times New Roman" w:cs="Times New Roman"/>
                <w:sz w:val="24"/>
                <w:szCs w:val="24"/>
              </w:rPr>
              <w:t>Isısu</w:t>
            </w:r>
            <w:r w:rsidR="006F0023" w:rsidRPr="006F0023">
              <w:rPr>
                <w:rFonts w:ascii="Times New Roman" w:hAnsi="Times New Roman" w:cs="Times New Roman"/>
                <w:sz w:val="24"/>
                <w:szCs w:val="24"/>
              </w:rPr>
              <w:t xml:space="preserve"> İşletme Müdürlüğü</w:t>
            </w:r>
          </w:p>
          <w:p w:rsidR="00750CD0" w:rsidRPr="006F0023" w:rsidRDefault="00750CD0" w:rsidP="0086787D">
            <w:pPr>
              <w:rPr>
                <w:rFonts w:ascii="Times New Roman" w:hAnsi="Times New Roman" w:cs="Times New Roman"/>
                <w:sz w:val="24"/>
                <w:szCs w:val="24"/>
              </w:rPr>
            </w:pPr>
          </w:p>
        </w:tc>
      </w:tr>
      <w:tr w:rsidR="00750CD0" w:rsidRPr="00C802EA" w:rsidTr="006853AF">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132" w:type="dxa"/>
            <w:vAlign w:val="center"/>
          </w:tcPr>
          <w:p w:rsidR="00750CD0" w:rsidRPr="006F0023" w:rsidRDefault="00750CD0" w:rsidP="0086787D">
            <w:pPr>
              <w:rPr>
                <w:rFonts w:ascii="Times New Roman" w:hAnsi="Times New Roman" w:cs="Times New Roman"/>
                <w:sz w:val="24"/>
                <w:szCs w:val="24"/>
              </w:rPr>
            </w:pPr>
          </w:p>
        </w:tc>
      </w:tr>
      <w:tr w:rsidR="00750CD0" w:rsidRPr="00C802EA" w:rsidTr="006853AF">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132" w:type="dxa"/>
            <w:vAlign w:val="center"/>
          </w:tcPr>
          <w:p w:rsidR="00750CD0" w:rsidRPr="006F0023" w:rsidRDefault="00750CD0" w:rsidP="0086787D">
            <w:pPr>
              <w:rPr>
                <w:rFonts w:ascii="Times New Roman" w:hAnsi="Times New Roman" w:cs="Times New Roman"/>
                <w:sz w:val="24"/>
                <w:szCs w:val="24"/>
              </w:rPr>
            </w:pPr>
          </w:p>
        </w:tc>
      </w:tr>
      <w:tr w:rsidR="00750CD0" w:rsidRPr="00C802EA" w:rsidTr="006853AF">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132" w:type="dxa"/>
            <w:vAlign w:val="center"/>
          </w:tcPr>
          <w:p w:rsidR="00750CD0" w:rsidRPr="006F0023" w:rsidRDefault="00750CD0" w:rsidP="0086787D">
            <w:pPr>
              <w:rPr>
                <w:rFonts w:ascii="Times New Roman" w:hAnsi="Times New Roman" w:cs="Times New Roman"/>
                <w:sz w:val="24"/>
                <w:szCs w:val="24"/>
              </w:rPr>
            </w:pPr>
          </w:p>
        </w:tc>
      </w:tr>
      <w:tr w:rsidR="00750CD0" w:rsidRPr="00C802EA" w:rsidTr="006853AF">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132" w:type="dxa"/>
            <w:vAlign w:val="center"/>
          </w:tcPr>
          <w:p w:rsidR="00750CD0" w:rsidRPr="006F0023" w:rsidRDefault="00C25095" w:rsidP="00A40F33">
            <w:pPr>
              <w:rPr>
                <w:rFonts w:ascii="Times New Roman" w:hAnsi="Times New Roman" w:cs="Times New Roman"/>
                <w:sz w:val="24"/>
                <w:szCs w:val="24"/>
              </w:rPr>
            </w:pPr>
            <w:r w:rsidRPr="00C25095">
              <w:rPr>
                <w:rFonts w:ascii="Calibri" w:eastAsia="Calibri" w:hAnsi="Calibri" w:cs="Times New Roman"/>
                <w:b/>
              </w:rPr>
              <w:t>SANTRİFÜJ POMPALARA AİT YEDEK MALZEME VE SİRKÜLASYON POMPASININ ALIMINA</w:t>
            </w:r>
          </w:p>
        </w:tc>
      </w:tr>
      <w:tr w:rsidR="00A40F33" w:rsidRPr="00C802EA" w:rsidTr="006853AF">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132" w:type="dxa"/>
            <w:vAlign w:val="center"/>
          </w:tcPr>
          <w:p w:rsidR="00A40F33" w:rsidRPr="00A40F33" w:rsidRDefault="00C25095" w:rsidP="00A40F33">
            <w:pPr>
              <w:rPr>
                <w:rFonts w:ascii="Times New Roman" w:hAnsi="Times New Roman" w:cs="Times New Roman"/>
                <w:sz w:val="24"/>
                <w:szCs w:val="24"/>
              </w:rPr>
            </w:pPr>
            <w:r>
              <w:rPr>
                <w:rFonts w:ascii="Times New Roman" w:hAnsi="Times New Roman" w:cs="Times New Roman"/>
                <w:sz w:val="24"/>
                <w:szCs w:val="24"/>
              </w:rPr>
              <w:t>Mal</w:t>
            </w:r>
            <w:bookmarkStart w:id="0" w:name="_GoBack"/>
            <w:bookmarkEnd w:id="0"/>
            <w:r w:rsidR="00A40F33" w:rsidRPr="006F0023">
              <w:rPr>
                <w:rFonts w:ascii="Times New Roman" w:hAnsi="Times New Roman" w:cs="Times New Roman"/>
                <w:sz w:val="24"/>
                <w:szCs w:val="24"/>
              </w:rPr>
              <w:t xml:space="preserve"> Alımı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B7" w:rsidRDefault="007474B7" w:rsidP="008D27DB">
      <w:pPr>
        <w:spacing w:after="0" w:line="240" w:lineRule="auto"/>
      </w:pPr>
      <w:r>
        <w:separator/>
      </w:r>
    </w:p>
  </w:endnote>
  <w:endnote w:type="continuationSeparator" w:id="0">
    <w:p w:rsidR="007474B7" w:rsidRDefault="007474B7"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B7" w:rsidRDefault="007474B7" w:rsidP="008D27DB">
      <w:pPr>
        <w:spacing w:after="0" w:line="240" w:lineRule="auto"/>
      </w:pPr>
      <w:r>
        <w:separator/>
      </w:r>
    </w:p>
  </w:footnote>
  <w:footnote w:type="continuationSeparator" w:id="0">
    <w:p w:rsidR="007474B7" w:rsidRDefault="007474B7"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B79F3"/>
    <w:rsid w:val="005C5695"/>
    <w:rsid w:val="005F0C06"/>
    <w:rsid w:val="005F261B"/>
    <w:rsid w:val="006034D6"/>
    <w:rsid w:val="0061256E"/>
    <w:rsid w:val="00627DF1"/>
    <w:rsid w:val="006853AF"/>
    <w:rsid w:val="00690944"/>
    <w:rsid w:val="006A37AC"/>
    <w:rsid w:val="006B0F1C"/>
    <w:rsid w:val="006B6E40"/>
    <w:rsid w:val="006C7D34"/>
    <w:rsid w:val="006D2AA1"/>
    <w:rsid w:val="006E1B34"/>
    <w:rsid w:val="006F0023"/>
    <w:rsid w:val="006F0CC1"/>
    <w:rsid w:val="00711F87"/>
    <w:rsid w:val="00723B00"/>
    <w:rsid w:val="0074224E"/>
    <w:rsid w:val="00745124"/>
    <w:rsid w:val="0074693C"/>
    <w:rsid w:val="007474B7"/>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4222F"/>
    <w:rsid w:val="00AB578B"/>
    <w:rsid w:val="00AE4C78"/>
    <w:rsid w:val="00AF6819"/>
    <w:rsid w:val="00B214C8"/>
    <w:rsid w:val="00B87D8D"/>
    <w:rsid w:val="00BA2F85"/>
    <w:rsid w:val="00BD46E8"/>
    <w:rsid w:val="00C00B8A"/>
    <w:rsid w:val="00C059B6"/>
    <w:rsid w:val="00C22A13"/>
    <w:rsid w:val="00C25095"/>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0876"/>
  <w15:docId w15:val="{76EBDE5D-7A9B-4590-A2E8-31421233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D1BB-5134-4C90-AFA0-852C43E2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Melike Konuşkan</cp:lastModifiedBy>
  <cp:revision>4</cp:revision>
  <cp:lastPrinted>2019-11-11T09:05:00Z</cp:lastPrinted>
  <dcterms:created xsi:type="dcterms:W3CDTF">2021-09-30T12:12:00Z</dcterms:created>
  <dcterms:modified xsi:type="dcterms:W3CDTF">2021-09-30T12:24:00Z</dcterms:modified>
</cp:coreProperties>
</file>